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3A624BE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Líšková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E8B10A3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00AE272E" w:rsidR="00500888" w:rsidRPr="007E1DDE" w:rsidRDefault="00500888" w:rsidP="005D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16406376" w:rsidR="00500888" w:rsidRPr="005B40FD" w:rsidRDefault="00500888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03D0212" w:rsidR="00500888" w:rsidRDefault="00954E17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VZ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output</w:t>
            </w:r>
            <w:proofErr w:type="spellEnd"/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5B944171" w:rsidR="00500888" w:rsidRDefault="001655DD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35117056" w:rsidR="00500888" w:rsidRPr="00930CA2" w:rsidRDefault="00500888" w:rsidP="00862380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725EACA0" w:rsidR="001655DD" w:rsidRPr="00E31F09" w:rsidRDefault="000A2547" w:rsidP="00930CA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0A2547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https://www.lekarsky.herba.sk/index.php/2021/298-lekarsky-obzor-12-2021/1204-the-impact-of-the-british-mutation-on-the-epidemiological-situation-of-coronavirus-infection-in-nitra</w:t>
            </w: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7777777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63F26D" w14:textId="2D332C15" w:rsidR="00954E17" w:rsidRPr="000A2547" w:rsidRDefault="000A2547" w:rsidP="005D6C9D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kern w:val="36"/>
                <w:sz w:val="16"/>
                <w:szCs w:val="16"/>
                <w:lang w:eastAsia="sk-SK"/>
              </w:rPr>
            </w:pPr>
            <w:r w:rsidRPr="000A2547">
              <w:rPr>
                <w:sz w:val="16"/>
                <w:szCs w:val="16"/>
              </w:rPr>
              <w:t xml:space="preserve">LISKOVA A.,  SZAKACSOVA I.,  LENGYELOVA L.: </w:t>
            </w:r>
            <w:proofErr w:type="spellStart"/>
            <w:r w:rsidRPr="000A2547">
              <w:rPr>
                <w:sz w:val="16"/>
                <w:szCs w:val="16"/>
              </w:rPr>
              <w:t>The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impact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of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the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british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mutation</w:t>
            </w:r>
            <w:proofErr w:type="spellEnd"/>
            <w:r w:rsidRPr="000A2547">
              <w:rPr>
                <w:sz w:val="16"/>
                <w:szCs w:val="16"/>
              </w:rPr>
              <w:t xml:space="preserve"> on </w:t>
            </w:r>
            <w:proofErr w:type="spellStart"/>
            <w:r w:rsidRPr="000A2547">
              <w:rPr>
                <w:sz w:val="16"/>
                <w:szCs w:val="16"/>
              </w:rPr>
              <w:t>the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epidemiological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situation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of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coronavirus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infection</w:t>
            </w:r>
            <w:proofErr w:type="spellEnd"/>
            <w:r w:rsidRPr="000A2547">
              <w:rPr>
                <w:sz w:val="16"/>
                <w:szCs w:val="16"/>
              </w:rPr>
              <w:t xml:space="preserve"> in Nitra. </w:t>
            </w:r>
            <w:proofErr w:type="spellStart"/>
            <w:r w:rsidRPr="000A2547">
              <w:rPr>
                <w:sz w:val="16"/>
                <w:szCs w:val="16"/>
              </w:rPr>
              <w:t>Lek</w:t>
            </w:r>
            <w:proofErr w:type="spellEnd"/>
            <w:r w:rsidRPr="000A2547">
              <w:rPr>
                <w:sz w:val="16"/>
                <w:szCs w:val="16"/>
              </w:rPr>
              <w:t xml:space="preserve"> </w:t>
            </w:r>
            <w:proofErr w:type="spellStart"/>
            <w:r w:rsidRPr="000A2547">
              <w:rPr>
                <w:sz w:val="16"/>
                <w:szCs w:val="16"/>
              </w:rPr>
              <w:t>Obz</w:t>
            </w:r>
            <w:proofErr w:type="spellEnd"/>
            <w:r w:rsidRPr="000A2547">
              <w:rPr>
                <w:sz w:val="16"/>
                <w:szCs w:val="16"/>
              </w:rPr>
              <w:t>, 2021, 70(12): 450-453</w:t>
            </w:r>
          </w:p>
          <w:p w14:paraId="359CE336" w14:textId="77777777" w:rsidR="00500888" w:rsidRPr="00E31F09" w:rsidRDefault="00500888" w:rsidP="005D6C9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6401554" w:rsidR="00500888" w:rsidRPr="00714638" w:rsidRDefault="00930CA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F7A31" w14:textId="77777777" w:rsidR="00930CA2" w:rsidRPr="00930CA2" w:rsidRDefault="00930CA2" w:rsidP="00930CA2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</w:pP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begin"/>
            </w: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 HYPERLINK "</w:instrText>
            </w: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br/>
            </w:r>
            <w:r w:rsidRPr="00930CA2">
              <w:rPr>
                <w:rFonts w:ascii="Calibri" w:eastAsia="Times New Roman" w:hAnsi="Calibri" w:cs="Times New Roman"/>
                <w:i/>
                <w:iCs/>
                <w:color w:val="0000FF"/>
                <w:sz w:val="16"/>
                <w:szCs w:val="16"/>
                <w:u w:val="single"/>
                <w:lang w:eastAsia="sk-SK"/>
              </w:rPr>
              <w:instrText>https://www.ncbi.nlm.nih.gov › articles › PMC9144549</w:instrText>
            </w:r>
          </w:p>
          <w:p w14:paraId="513F9C71" w14:textId="0B37DADB" w:rsidR="00930CA2" w:rsidRPr="00930CA2" w:rsidRDefault="00930CA2" w:rsidP="00930CA2">
            <w:pPr>
              <w:spacing w:after="0" w:line="240" w:lineRule="auto"/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" </w:instrText>
            </w: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separate"/>
            </w:r>
            <w:r w:rsidRPr="00930CA2"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  <w:br/>
            </w:r>
            <w:r w:rsidR="000A2547" w:rsidRPr="000A2547"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  <w:t>https://www.lekarsky.herba.sk/index.php/2021/298-lekarsky-obzor-12-2021/1204-the-impact-of-the-british-mutation-on-the-epidemiological-situation-of-coronavirus-infection-in-nitra</w:t>
            </w:r>
          </w:p>
          <w:p w14:paraId="1CF7AA41" w14:textId="10617172" w:rsidR="00930CA2" w:rsidRPr="00930CA2" w:rsidRDefault="00930CA2" w:rsidP="00930CA2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end"/>
            </w:r>
          </w:p>
          <w:p w14:paraId="6034D19C" w14:textId="25B68F96" w:rsidR="00500888" w:rsidRPr="00E31F09" w:rsidRDefault="00500888" w:rsidP="00930CA2">
            <w:pPr>
              <w:spacing w:before="100" w:beforeAutospacing="1" w:after="100" w:afterAutospacing="1" w:line="240" w:lineRule="auto"/>
              <w:outlineLvl w:val="1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652EE0BD" w:rsidR="00500888" w:rsidRDefault="00463824" w:rsidP="000A2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autorky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Líšková 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50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A254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50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168948" w14:textId="77777777" w:rsidR="007940CF" w:rsidRPr="00704673" w:rsidRDefault="007940CF" w:rsidP="007940CF">
            <w:pPr>
              <w:rPr>
                <w:sz w:val="16"/>
                <w:szCs w:val="16"/>
              </w:rPr>
            </w:pPr>
            <w:r w:rsidRPr="00704673">
              <w:rPr>
                <w:sz w:val="16"/>
                <w:szCs w:val="16"/>
              </w:rPr>
              <w:t>Zmena epidemiologickej situácie vo výskyte infekcie SARS-CoV-2 počas pandémie po objavení sa britského variantu.</w:t>
            </w:r>
          </w:p>
          <w:p w14:paraId="7B9D2FD2" w14:textId="77777777" w:rsidR="007940CF" w:rsidRPr="00704673" w:rsidRDefault="007940CF" w:rsidP="007940CF">
            <w:pPr>
              <w:rPr>
                <w:sz w:val="16"/>
                <w:szCs w:val="16"/>
              </w:rPr>
            </w:pPr>
            <w:r w:rsidRPr="00704673">
              <w:rPr>
                <w:sz w:val="16"/>
                <w:szCs w:val="16"/>
              </w:rPr>
              <w:t xml:space="preserve">  Vzorky sa analyzovali pomocou reverznej </w:t>
            </w:r>
            <w:proofErr w:type="spellStart"/>
            <w:r w:rsidRPr="00704673">
              <w:rPr>
                <w:sz w:val="16"/>
                <w:szCs w:val="16"/>
              </w:rPr>
              <w:t>transkriptázy-polymerázovej</w:t>
            </w:r>
            <w:proofErr w:type="spellEnd"/>
            <w:r w:rsidRPr="00704673">
              <w:rPr>
                <w:sz w:val="16"/>
                <w:szCs w:val="16"/>
              </w:rPr>
              <w:t xml:space="preserve"> reťazovej reakcie v reálnom čase (</w:t>
            </w:r>
            <w:proofErr w:type="spellStart"/>
            <w:r w:rsidRPr="00704673">
              <w:rPr>
                <w:sz w:val="16"/>
                <w:szCs w:val="16"/>
              </w:rPr>
              <w:t>rRT-PCR</w:t>
            </w:r>
            <w:proofErr w:type="spellEnd"/>
            <w:r w:rsidRPr="00704673">
              <w:rPr>
                <w:sz w:val="16"/>
                <w:szCs w:val="16"/>
              </w:rPr>
              <w:t>). Pozitívne vzorky boli odoslané na ďalší rozbor na špecializované pracovisko.</w:t>
            </w:r>
          </w:p>
          <w:p w14:paraId="584092FC" w14:textId="77777777" w:rsidR="007940CF" w:rsidRPr="00704673" w:rsidRDefault="007940CF" w:rsidP="007940CF">
            <w:pPr>
              <w:rPr>
                <w:sz w:val="16"/>
                <w:szCs w:val="16"/>
              </w:rPr>
            </w:pPr>
            <w:r w:rsidRPr="00704673">
              <w:rPr>
                <w:sz w:val="16"/>
                <w:szCs w:val="16"/>
              </w:rPr>
              <w:t>Najviac pozitívnych prípadov SARS CoV-2 bolo diagnostikovaných v mesiaci december 2020, z celkového počtu 12 139 testovaných bolo pozitívnych 3 628 vzoriek. Britský variant bol prítomný vo viac ako 80 % pozitívnych vzoriek.</w:t>
            </w:r>
          </w:p>
          <w:p w14:paraId="5334AAFC" w14:textId="4EA82F24" w:rsidR="00500888" w:rsidRDefault="00500888" w:rsidP="007940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7940C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8901F" w14:textId="77777777" w:rsidR="007940CF" w:rsidRPr="00704673" w:rsidRDefault="007940CF" w:rsidP="007940CF">
            <w:pPr>
              <w:rPr>
                <w:sz w:val="16"/>
                <w:szCs w:val="16"/>
              </w:rPr>
            </w:pPr>
            <w:proofErr w:type="spellStart"/>
            <w:r w:rsidRPr="00704673">
              <w:rPr>
                <w:sz w:val="16"/>
                <w:szCs w:val="16"/>
              </w:rPr>
              <w:t>Change</w:t>
            </w:r>
            <w:proofErr w:type="spellEnd"/>
            <w:r w:rsidRPr="00704673">
              <w:rPr>
                <w:sz w:val="16"/>
                <w:szCs w:val="16"/>
              </w:rPr>
              <w:t xml:space="preserve"> in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epidemiological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situation</w:t>
            </w:r>
            <w:proofErr w:type="spellEnd"/>
            <w:r w:rsidRPr="00704673">
              <w:rPr>
                <w:sz w:val="16"/>
                <w:szCs w:val="16"/>
              </w:rPr>
              <w:t xml:space="preserve"> in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occurrence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SARS-CoV-2 </w:t>
            </w:r>
            <w:proofErr w:type="spellStart"/>
            <w:r w:rsidRPr="00704673">
              <w:rPr>
                <w:sz w:val="16"/>
                <w:szCs w:val="16"/>
              </w:rPr>
              <w:t>infection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during</w:t>
            </w:r>
            <w:proofErr w:type="spellEnd"/>
            <w:r w:rsidRPr="00704673">
              <w:rPr>
                <w:sz w:val="16"/>
                <w:szCs w:val="16"/>
              </w:rPr>
              <w:t xml:space="preserve"> a </w:t>
            </w:r>
            <w:proofErr w:type="spellStart"/>
            <w:r w:rsidRPr="00704673">
              <w:rPr>
                <w:sz w:val="16"/>
                <w:szCs w:val="16"/>
              </w:rPr>
              <w:t>pandemic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following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emergence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British</w:t>
            </w:r>
            <w:proofErr w:type="spellEnd"/>
            <w:r w:rsidRPr="00704673">
              <w:rPr>
                <w:sz w:val="16"/>
                <w:szCs w:val="16"/>
              </w:rPr>
              <w:t xml:space="preserve"> variant.</w:t>
            </w:r>
          </w:p>
          <w:p w14:paraId="198DCE0E" w14:textId="77777777" w:rsidR="007940CF" w:rsidRPr="00704673" w:rsidRDefault="007940CF" w:rsidP="007940CF">
            <w:pPr>
              <w:rPr>
                <w:sz w:val="16"/>
                <w:szCs w:val="16"/>
              </w:rPr>
            </w:pPr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Samples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were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analyzed</w:t>
            </w:r>
            <w:proofErr w:type="spellEnd"/>
            <w:r w:rsidRPr="00704673">
              <w:rPr>
                <w:sz w:val="16"/>
                <w:szCs w:val="16"/>
              </w:rPr>
              <w:t xml:space="preserve"> by </w:t>
            </w:r>
            <w:proofErr w:type="spellStart"/>
            <w:r w:rsidRPr="00704673">
              <w:rPr>
                <w:sz w:val="16"/>
                <w:szCs w:val="16"/>
              </w:rPr>
              <w:t>Real-time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reverse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transcriptase-polymerase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chain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reaction</w:t>
            </w:r>
            <w:proofErr w:type="spellEnd"/>
            <w:r w:rsidRPr="00704673">
              <w:rPr>
                <w:sz w:val="16"/>
                <w:szCs w:val="16"/>
              </w:rPr>
              <w:t xml:space="preserve"> (</w:t>
            </w:r>
            <w:proofErr w:type="spellStart"/>
            <w:r w:rsidRPr="00704673">
              <w:rPr>
                <w:sz w:val="16"/>
                <w:szCs w:val="16"/>
              </w:rPr>
              <w:t>rRT-PCR</w:t>
            </w:r>
            <w:proofErr w:type="spellEnd"/>
            <w:r w:rsidRPr="00704673">
              <w:rPr>
                <w:sz w:val="16"/>
                <w:szCs w:val="16"/>
              </w:rPr>
              <w:t xml:space="preserve">).  </w:t>
            </w:r>
            <w:proofErr w:type="spellStart"/>
            <w:r w:rsidRPr="00704673">
              <w:rPr>
                <w:sz w:val="16"/>
                <w:szCs w:val="16"/>
              </w:rPr>
              <w:t>Positive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samples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were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sent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for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further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analysis</w:t>
            </w:r>
            <w:proofErr w:type="spellEnd"/>
            <w:r w:rsidRPr="00704673">
              <w:rPr>
                <w:sz w:val="16"/>
                <w:szCs w:val="16"/>
              </w:rPr>
              <w:t xml:space="preserve"> to a </w:t>
            </w:r>
            <w:proofErr w:type="spellStart"/>
            <w:r w:rsidRPr="00704673">
              <w:rPr>
                <w:sz w:val="16"/>
                <w:szCs w:val="16"/>
              </w:rPr>
              <w:t>specialized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workplace</w:t>
            </w:r>
            <w:proofErr w:type="spellEnd"/>
            <w:r w:rsidRPr="00704673">
              <w:rPr>
                <w:sz w:val="16"/>
                <w:szCs w:val="16"/>
              </w:rPr>
              <w:t>.</w:t>
            </w:r>
          </w:p>
          <w:p w14:paraId="7026ABED" w14:textId="77777777" w:rsidR="007940CF" w:rsidRPr="00704673" w:rsidRDefault="007940CF" w:rsidP="007940CF">
            <w:pPr>
              <w:rPr>
                <w:sz w:val="16"/>
                <w:szCs w:val="16"/>
              </w:rPr>
            </w:pP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highest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numbers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positive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cases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SARS CoV-2 </w:t>
            </w:r>
            <w:proofErr w:type="spellStart"/>
            <w:r w:rsidRPr="00704673">
              <w:rPr>
                <w:sz w:val="16"/>
                <w:szCs w:val="16"/>
              </w:rPr>
              <w:t>were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diagnosed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during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month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December 2020, </w:t>
            </w:r>
            <w:proofErr w:type="spellStart"/>
            <w:r w:rsidRPr="00704673">
              <w:rPr>
                <w:sz w:val="16"/>
                <w:szCs w:val="16"/>
              </w:rPr>
              <w:t>out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total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number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12,139 </w:t>
            </w:r>
            <w:proofErr w:type="spellStart"/>
            <w:r w:rsidRPr="00704673">
              <w:rPr>
                <w:sz w:val="16"/>
                <w:szCs w:val="16"/>
              </w:rPr>
              <w:t>tested</w:t>
            </w:r>
            <w:proofErr w:type="spellEnd"/>
            <w:r w:rsidRPr="00704673">
              <w:rPr>
                <w:sz w:val="16"/>
                <w:szCs w:val="16"/>
              </w:rPr>
              <w:t xml:space="preserve">, 3 628 </w:t>
            </w:r>
            <w:proofErr w:type="spellStart"/>
            <w:r w:rsidRPr="00704673">
              <w:rPr>
                <w:sz w:val="16"/>
                <w:szCs w:val="16"/>
              </w:rPr>
              <w:t>samples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were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positive</w:t>
            </w:r>
            <w:proofErr w:type="spellEnd"/>
            <w:r w:rsidRPr="00704673">
              <w:rPr>
                <w:sz w:val="16"/>
                <w:szCs w:val="16"/>
              </w:rPr>
              <w:t xml:space="preserve">. 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British</w:t>
            </w:r>
            <w:proofErr w:type="spellEnd"/>
            <w:r w:rsidRPr="00704673">
              <w:rPr>
                <w:sz w:val="16"/>
                <w:szCs w:val="16"/>
              </w:rPr>
              <w:t xml:space="preserve"> variant </w:t>
            </w:r>
            <w:proofErr w:type="spellStart"/>
            <w:r w:rsidRPr="00704673">
              <w:rPr>
                <w:sz w:val="16"/>
                <w:szCs w:val="16"/>
              </w:rPr>
              <w:t>was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present</w:t>
            </w:r>
            <w:proofErr w:type="spellEnd"/>
            <w:r w:rsidRPr="00704673">
              <w:rPr>
                <w:sz w:val="16"/>
                <w:szCs w:val="16"/>
              </w:rPr>
              <w:t xml:space="preserve"> in more </w:t>
            </w:r>
            <w:proofErr w:type="spellStart"/>
            <w:r w:rsidRPr="00704673">
              <w:rPr>
                <w:sz w:val="16"/>
                <w:szCs w:val="16"/>
              </w:rPr>
              <w:t>than</w:t>
            </w:r>
            <w:proofErr w:type="spellEnd"/>
            <w:r w:rsidRPr="00704673">
              <w:rPr>
                <w:sz w:val="16"/>
                <w:szCs w:val="16"/>
              </w:rPr>
              <w:t xml:space="preserve"> 80 %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positive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samples</w:t>
            </w:r>
            <w:proofErr w:type="spellEnd"/>
            <w:r w:rsidRPr="00704673">
              <w:rPr>
                <w:sz w:val="16"/>
                <w:szCs w:val="16"/>
              </w:rPr>
              <w:t>.</w:t>
            </w:r>
          </w:p>
          <w:p w14:paraId="255DE05A" w14:textId="5E872806" w:rsidR="00500888" w:rsidRDefault="00500888" w:rsidP="007940CF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696B53" w14:textId="77777777" w:rsidR="007940CF" w:rsidRPr="00704673" w:rsidRDefault="007940CF" w:rsidP="007940CF">
            <w:pPr>
              <w:rPr>
                <w:sz w:val="16"/>
                <w:szCs w:val="16"/>
              </w:rPr>
            </w:pPr>
            <w:r w:rsidRPr="00704673">
              <w:rPr>
                <w:sz w:val="16"/>
                <w:szCs w:val="16"/>
              </w:rPr>
              <w:t xml:space="preserve">Na zmiernenie šírenia variantu B.1.1.7 je nevyhnutné, aby krajiny disponovali diagnostickými nástrojmi, ktoré dokážu rýchlo a presne odhaliť a sledovať </w:t>
            </w:r>
            <w:proofErr w:type="spellStart"/>
            <w:r w:rsidRPr="00704673">
              <w:rPr>
                <w:sz w:val="16"/>
                <w:szCs w:val="16"/>
              </w:rPr>
              <w:t>prevalenciu</w:t>
            </w:r>
            <w:proofErr w:type="spellEnd"/>
            <w:r w:rsidRPr="00704673">
              <w:rPr>
                <w:sz w:val="16"/>
                <w:szCs w:val="16"/>
              </w:rPr>
              <w:t xml:space="preserve"> variantu s cieľom implementovať vhodné epidemiologické opatrenia.</w:t>
            </w:r>
          </w:p>
          <w:p w14:paraId="4215764C" w14:textId="4053B33A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3A998B68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B934E4" w14:textId="69823092" w:rsidR="007940CF" w:rsidRDefault="007940CF" w:rsidP="007940C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704673">
              <w:rPr>
                <w:sz w:val="16"/>
                <w:szCs w:val="16"/>
              </w:rPr>
              <w:t>ýstup upozorňuje na negatívne dopady pandémie a navrhuje riešenia situácie. Dôraz kladie na vzdelávanie vo verejnom zdravotníctve.</w:t>
            </w:r>
          </w:p>
          <w:p w14:paraId="5BD42085" w14:textId="66CFE037" w:rsidR="007940CF" w:rsidRPr="00704673" w:rsidRDefault="007940CF" w:rsidP="007940CF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T</w:t>
            </w:r>
            <w:bookmarkStart w:id="1" w:name="_GoBack"/>
            <w:bookmarkEnd w:id="1"/>
            <w:r w:rsidRPr="00704673">
              <w:rPr>
                <w:sz w:val="16"/>
                <w:szCs w:val="16"/>
              </w:rPr>
              <w:t>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output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draws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attention</w:t>
            </w:r>
            <w:proofErr w:type="spellEnd"/>
            <w:r w:rsidRPr="00704673">
              <w:rPr>
                <w:sz w:val="16"/>
                <w:szCs w:val="16"/>
              </w:rPr>
              <w:t xml:space="preserve"> to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negative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effects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of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pandemic</w:t>
            </w:r>
            <w:proofErr w:type="spellEnd"/>
            <w:r w:rsidRPr="00704673">
              <w:rPr>
                <w:sz w:val="16"/>
                <w:szCs w:val="16"/>
              </w:rPr>
              <w:t xml:space="preserve"> and </w:t>
            </w:r>
            <w:proofErr w:type="spellStart"/>
            <w:r w:rsidRPr="00704673">
              <w:rPr>
                <w:sz w:val="16"/>
                <w:szCs w:val="16"/>
              </w:rPr>
              <w:t>suggests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solutions</w:t>
            </w:r>
            <w:proofErr w:type="spellEnd"/>
            <w:r w:rsidRPr="00704673">
              <w:rPr>
                <w:sz w:val="16"/>
                <w:szCs w:val="16"/>
              </w:rPr>
              <w:t xml:space="preserve"> to </w:t>
            </w:r>
            <w:proofErr w:type="spellStart"/>
            <w:r w:rsidRPr="00704673">
              <w:rPr>
                <w:sz w:val="16"/>
                <w:szCs w:val="16"/>
              </w:rPr>
              <w:t>the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situation</w:t>
            </w:r>
            <w:proofErr w:type="spellEnd"/>
            <w:r w:rsidRPr="00704673">
              <w:rPr>
                <w:sz w:val="16"/>
                <w:szCs w:val="16"/>
              </w:rPr>
              <w:t xml:space="preserve">. </w:t>
            </w:r>
            <w:proofErr w:type="spellStart"/>
            <w:r w:rsidRPr="00704673">
              <w:rPr>
                <w:sz w:val="16"/>
                <w:szCs w:val="16"/>
              </w:rPr>
              <w:t>Emphasis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is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placed</w:t>
            </w:r>
            <w:proofErr w:type="spellEnd"/>
            <w:r w:rsidRPr="00704673">
              <w:rPr>
                <w:sz w:val="16"/>
                <w:szCs w:val="16"/>
              </w:rPr>
              <w:t xml:space="preserve"> on </w:t>
            </w:r>
            <w:proofErr w:type="spellStart"/>
            <w:r w:rsidRPr="00704673">
              <w:rPr>
                <w:sz w:val="16"/>
                <w:szCs w:val="16"/>
              </w:rPr>
              <w:t>education</w:t>
            </w:r>
            <w:proofErr w:type="spellEnd"/>
            <w:r w:rsidRPr="00704673">
              <w:rPr>
                <w:sz w:val="16"/>
                <w:szCs w:val="16"/>
              </w:rPr>
              <w:t xml:space="preserve"> in </w:t>
            </w:r>
            <w:proofErr w:type="spellStart"/>
            <w:r w:rsidRPr="00704673">
              <w:rPr>
                <w:sz w:val="16"/>
                <w:szCs w:val="16"/>
              </w:rPr>
              <w:t>public</w:t>
            </w:r>
            <w:proofErr w:type="spellEnd"/>
            <w:r w:rsidRPr="00704673">
              <w:rPr>
                <w:sz w:val="16"/>
                <w:szCs w:val="16"/>
              </w:rPr>
              <w:t xml:space="preserve"> </w:t>
            </w:r>
            <w:proofErr w:type="spellStart"/>
            <w:r w:rsidRPr="00704673">
              <w:rPr>
                <w:sz w:val="16"/>
                <w:szCs w:val="16"/>
              </w:rPr>
              <w:t>health</w:t>
            </w:r>
            <w:proofErr w:type="spellEnd"/>
            <w:r w:rsidRPr="00704673">
              <w:rPr>
                <w:sz w:val="16"/>
                <w:szCs w:val="16"/>
              </w:rPr>
              <w:t>.</w:t>
            </w:r>
          </w:p>
          <w:p w14:paraId="2A244CA5" w14:textId="16475893" w:rsidR="00500888" w:rsidRDefault="00500888" w:rsidP="00DF29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88"/>
    <w:rsid w:val="00070362"/>
    <w:rsid w:val="000A2547"/>
    <w:rsid w:val="00131F27"/>
    <w:rsid w:val="001655DD"/>
    <w:rsid w:val="00166F0A"/>
    <w:rsid w:val="001D22E5"/>
    <w:rsid w:val="00233BF3"/>
    <w:rsid w:val="00463824"/>
    <w:rsid w:val="00500888"/>
    <w:rsid w:val="005D6C9D"/>
    <w:rsid w:val="00714638"/>
    <w:rsid w:val="007940CF"/>
    <w:rsid w:val="00930CA2"/>
    <w:rsid w:val="00954E17"/>
    <w:rsid w:val="00AC49DD"/>
    <w:rsid w:val="00B53689"/>
    <w:rsid w:val="00D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klinicka mikrobiologia</cp:lastModifiedBy>
  <cp:revision>3</cp:revision>
  <dcterms:created xsi:type="dcterms:W3CDTF">2022-10-19T14:23:00Z</dcterms:created>
  <dcterms:modified xsi:type="dcterms:W3CDTF">2022-10-19T14:35:00Z</dcterms:modified>
</cp:coreProperties>
</file>